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附件</w:t>
      </w:r>
      <w:r w:rsidR="00C96D9E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</w:t>
      </w:r>
    </w:p>
    <w:p w:rsidR="00794099" w:rsidRDefault="00AE2F73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蕲春县</w:t>
      </w:r>
      <w:r w:rsidR="00CE5E3D">
        <w:rPr>
          <w:rFonts w:ascii="方正小标宋_GBK" w:eastAsia="方正小标宋_GBK" w:hAnsi="方正小标宋_GBK" w:cs="方正小标宋_GBK" w:hint="eastAsia"/>
          <w:sz w:val="40"/>
          <w:szCs w:val="40"/>
        </w:rPr>
        <w:t>事业单位统一组织公开招聘</w:t>
      </w:r>
    </w:p>
    <w:p w:rsidR="00794099" w:rsidRDefault="00CE5E3D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工作人员面试疫情防控须知</w:t>
      </w:r>
    </w:p>
    <w:p w:rsidR="00794099" w:rsidRDefault="00794099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一、根据省市疫情防控最新要求，从中高风险地区及重点地区返（来）黄，以及与确诊病例和无症状感染者行程轨迹有交集的返（来）黄的人员，需集中隔离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三、考生应密切关注</w:t>
      </w:r>
      <w:r w:rsidR="00AE2F73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我</w:t>
      </w:r>
      <w:r w:rsidR="00AE2F73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疫情防控最新要求，根据自身情况提前安排返（来）黄时间。考前注意提前了解考点入口位置和前往路线，考试当天提前到达考点，自觉配合完成检测流程后从规定通道验证入场。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四、面试实行考生健康信息申报制度，考生需提前下载打印</w:t>
      </w:r>
      <w:r w:rsidR="00AE2F73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《</w:t>
      </w:r>
      <w:r w:rsidR="00D803A2" w:rsidRPr="00D803A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蕲春县事业单位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公开招聘面试考生健康声明及安全考试承诺书》</w:t>
      </w:r>
      <w:r w:rsidR="002E3569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(附件</w:t>
      </w:r>
      <w:r w:rsidR="002647E1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3</w:t>
      </w:r>
      <w:r w:rsidR="002E3569">
        <w:rPr>
          <w:rFonts w:ascii="宋体" w:eastAsia="宋体" w:hAnsi="宋体" w:cs="宋体" w:hint="eastAsia"/>
          <w:color w:val="131313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、面试当天，考生须携带有效身份证原件及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794099" w:rsidRDefault="00CE5E3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 w:rsidR="00794099" w:rsidSect="00794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398E8866-4789-4FF4-B840-D1E1D7441CB8}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2" w:subsetted="1" w:fontKey="{5E7F055E-87E1-4DE2-9065-55E02A32A1E4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3" w:subsetted="1" w:fontKey="{338C8285-A60E-4932-A043-6BB3D09A1DFF}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73495357-AB2D-4262-9241-488E338386B2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F5292"/>
    <w:rsid w:val="00235E99"/>
    <w:rsid w:val="002647E1"/>
    <w:rsid w:val="002E3569"/>
    <w:rsid w:val="00640087"/>
    <w:rsid w:val="00794099"/>
    <w:rsid w:val="00AE2F73"/>
    <w:rsid w:val="00B273A4"/>
    <w:rsid w:val="00B541AC"/>
    <w:rsid w:val="00C96D9E"/>
    <w:rsid w:val="00CE5E3D"/>
    <w:rsid w:val="00D803A2"/>
    <w:rsid w:val="00E15472"/>
    <w:rsid w:val="00FE3629"/>
    <w:rsid w:val="08BB2AEC"/>
    <w:rsid w:val="0C1B23FE"/>
    <w:rsid w:val="164F0333"/>
    <w:rsid w:val="1B3B679E"/>
    <w:rsid w:val="26A202B5"/>
    <w:rsid w:val="41645373"/>
    <w:rsid w:val="431705F2"/>
    <w:rsid w:val="48F21B91"/>
    <w:rsid w:val="4D1D724F"/>
    <w:rsid w:val="4D924AF9"/>
    <w:rsid w:val="544B7E32"/>
    <w:rsid w:val="5470051A"/>
    <w:rsid w:val="55E04942"/>
    <w:rsid w:val="5AC924E2"/>
    <w:rsid w:val="5EFD1E41"/>
    <w:rsid w:val="67966673"/>
    <w:rsid w:val="6D3F4AC5"/>
    <w:rsid w:val="71AB2DBC"/>
    <w:rsid w:val="71D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0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40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Administrator</cp:lastModifiedBy>
  <cp:revision>8</cp:revision>
  <cp:lastPrinted>2021-07-11T07:01:00Z</cp:lastPrinted>
  <dcterms:created xsi:type="dcterms:W3CDTF">2021-08-02T07:57:00Z</dcterms:created>
  <dcterms:modified xsi:type="dcterms:W3CDTF">2021-08-17T01:57:00Z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