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广元市消防救援支队政府专职消防队员报名表</w:t>
      </w:r>
    </w:p>
    <w:tbl>
      <w:tblPr>
        <w:tblStyle w:val="2"/>
        <w:tblW w:w="1031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523"/>
        <w:gridCol w:w="1349"/>
        <w:gridCol w:w="1283"/>
        <w:gridCol w:w="1317"/>
        <w:gridCol w:w="1540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  <w:lang w:val="en-US" w:eastAsia="zh-CN" w:bidi="ar"/>
              </w:rPr>
              <w:t>本人免冠照片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个人特长</w:t>
            </w:r>
          </w:p>
        </w:tc>
        <w:tc>
          <w:tcPr>
            <w:tcW w:w="8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8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是否为退伍军人</w:t>
            </w:r>
          </w:p>
        </w:tc>
        <w:tc>
          <w:tcPr>
            <w:tcW w:w="13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应聘岗位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□灭火员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□驾驶员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报名意向</w:t>
            </w:r>
          </w:p>
        </w:tc>
        <w:tc>
          <w:tcPr>
            <w:tcW w:w="41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color w:val="FF0000"/>
                <w:kern w:val="0"/>
                <w:sz w:val="24"/>
                <w:szCs w:val="24"/>
                <w:lang w:val="en-US" w:eastAsia="zh-CN" w:bidi="ar"/>
              </w:rPr>
              <w:t>XX区（县）消防救援大队</w:t>
            </w:r>
          </w:p>
        </w:tc>
        <w:tc>
          <w:tcPr>
            <w:tcW w:w="28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是否服从调剂</w:t>
            </w:r>
          </w:p>
        </w:tc>
        <w:tc>
          <w:tcPr>
            <w:tcW w:w="1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jc w:val="center"/>
        </w:trPr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表彰奖励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90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4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声明栏</w:t>
            </w:r>
          </w:p>
        </w:tc>
        <w:tc>
          <w:tcPr>
            <w:tcW w:w="890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以上填报信息无误，资料真实有效。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报名人：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5A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2022-12-01T03:50:22Z</dcterms:created>
  <dc:creator>Administrator</dc:creator>
  <cp:lastModifiedBy>Administrator</cp:lastModifiedBy>
  <dcterms:modified xsi:type="dcterms:W3CDTF">2022-12-01T03:50:26Z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7010FFDB50C84280A1CDBD6DE4538BBB</vt:lpwstr>
  </property>
</Properties>
</file>