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78" w:type="dxa"/>
        <w:tblInd w:w="-284" w:type="dxa"/>
        <w:tblLayout w:type="fixed"/>
        <w:tblLook w:val="0000"/>
      </w:tblPr>
      <w:tblGrid>
        <w:gridCol w:w="1681"/>
        <w:gridCol w:w="228"/>
        <w:gridCol w:w="1512"/>
        <w:gridCol w:w="509"/>
        <w:gridCol w:w="718"/>
        <w:gridCol w:w="448"/>
        <w:gridCol w:w="448"/>
        <w:gridCol w:w="487"/>
        <w:gridCol w:w="69"/>
        <w:gridCol w:w="146"/>
        <w:gridCol w:w="236"/>
        <w:gridCol w:w="56"/>
        <w:gridCol w:w="1285"/>
        <w:gridCol w:w="382"/>
        <w:gridCol w:w="1365"/>
        <w:gridCol w:w="532"/>
        <w:gridCol w:w="382"/>
        <w:gridCol w:w="1312"/>
        <w:gridCol w:w="382"/>
      </w:tblGrid>
      <w:tr w:rsidR="007D34C0" w:rsidTr="00B155C0">
        <w:trPr>
          <w:trHeight w:val="420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34C0" w:rsidRDefault="007D34C0" w:rsidP="00B155C0">
            <w:pPr>
              <w:widowControl/>
              <w:spacing w:line="0" w:lineRule="atLeast"/>
              <w:jc w:val="left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附件1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34C0" w:rsidRDefault="007D34C0" w:rsidP="00B155C0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34C0" w:rsidRDefault="007D34C0" w:rsidP="00B155C0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34C0" w:rsidRDefault="007D34C0" w:rsidP="00B155C0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34C0" w:rsidRDefault="007D34C0" w:rsidP="00B155C0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34C0" w:rsidRDefault="007D34C0" w:rsidP="00B155C0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34C0" w:rsidRDefault="007D34C0" w:rsidP="00B155C0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34C0" w:rsidRDefault="007D34C0" w:rsidP="00B155C0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D34C0" w:rsidTr="00B155C0">
        <w:trPr>
          <w:gridAfter w:val="1"/>
          <w:wAfter w:w="382" w:type="dxa"/>
          <w:trHeight w:val="951"/>
        </w:trPr>
        <w:tc>
          <w:tcPr>
            <w:tcW w:w="1010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4C0" w:rsidRDefault="007D34C0" w:rsidP="00B155C0">
            <w:pPr>
              <w:adjustRightInd w:val="0"/>
              <w:snapToGrid w:val="0"/>
              <w:spacing w:afterLines="50" w:line="0" w:lineRule="atLeast"/>
              <w:ind w:firstLineChars="546" w:firstLine="2512"/>
              <w:rPr>
                <w:rFonts w:ascii="方正小标宋简体" w:eastAsia="方正小标宋简体" w:hAnsi="方正小标宋简体" w:cs="方正小标宋简体" w:hint="eastAsia"/>
                <w:bCs/>
                <w:spacing w:val="1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spacing w:val="10"/>
                <w:sz w:val="44"/>
                <w:szCs w:val="44"/>
              </w:rPr>
              <w:t>安阳市结核病防治所</w:t>
            </w:r>
          </w:p>
          <w:p w:rsidR="007D34C0" w:rsidRDefault="007D34C0" w:rsidP="00B155C0">
            <w:pPr>
              <w:adjustRightInd w:val="0"/>
              <w:snapToGrid w:val="0"/>
              <w:spacing w:afterLines="50" w:line="0" w:lineRule="atLeas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8"/>
                <w:szCs w:val="3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spacing w:val="10"/>
                <w:sz w:val="44"/>
                <w:szCs w:val="44"/>
              </w:rPr>
              <w:t>2022年补充招聘工作人员报名登记表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4C0" w:rsidRDefault="007D34C0" w:rsidP="00B155C0">
            <w:pPr>
              <w:widowControl/>
              <w:spacing w:line="0" w:lineRule="atLeas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8"/>
                <w:szCs w:val="38"/>
              </w:rPr>
            </w:pPr>
          </w:p>
        </w:tc>
      </w:tr>
      <w:tr w:rsidR="007D34C0" w:rsidTr="00B155C0">
        <w:trPr>
          <w:gridAfter w:val="1"/>
          <w:wAfter w:w="382" w:type="dxa"/>
          <w:trHeight w:val="375"/>
        </w:trPr>
        <w:tc>
          <w:tcPr>
            <w:tcW w:w="1010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34C0" w:rsidRDefault="007D34C0" w:rsidP="00B155C0">
            <w:pPr>
              <w:widowControl/>
              <w:spacing w:line="0" w:lineRule="atLeast"/>
              <w:jc w:val="righ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 xml:space="preserve">                       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填表日期：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34C0" w:rsidRDefault="007D34C0" w:rsidP="00B155C0">
            <w:pPr>
              <w:widowControl/>
              <w:spacing w:line="0" w:lineRule="atLeast"/>
              <w:jc w:val="righ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7D34C0" w:rsidTr="00B155C0">
        <w:trPr>
          <w:gridAfter w:val="3"/>
          <w:wAfter w:w="2076" w:type="dxa"/>
          <w:trHeight w:val="585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C0" w:rsidRDefault="007D34C0" w:rsidP="00B155C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4C0" w:rsidRDefault="007D34C0" w:rsidP="00B155C0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4C0" w:rsidRDefault="007D34C0" w:rsidP="00B155C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4C0" w:rsidRDefault="007D34C0" w:rsidP="00B155C0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4C0" w:rsidRDefault="007D34C0" w:rsidP="00B155C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4C0" w:rsidRDefault="007D34C0" w:rsidP="00B155C0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C0" w:rsidRDefault="007D34C0" w:rsidP="00B155C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二寸彩色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免冠照片</w:t>
            </w:r>
          </w:p>
        </w:tc>
      </w:tr>
      <w:tr w:rsidR="007D34C0" w:rsidTr="00B155C0">
        <w:trPr>
          <w:gridAfter w:val="3"/>
          <w:wAfter w:w="2076" w:type="dxa"/>
          <w:trHeight w:val="585"/>
        </w:trPr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C0" w:rsidRDefault="007D34C0" w:rsidP="00B155C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4C0" w:rsidRDefault="007D34C0" w:rsidP="00B155C0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4C0" w:rsidRDefault="007D34C0" w:rsidP="00B155C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4C0" w:rsidRDefault="007D34C0" w:rsidP="00B155C0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C0" w:rsidRDefault="007D34C0" w:rsidP="00B155C0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D34C0" w:rsidTr="00B155C0">
        <w:trPr>
          <w:gridAfter w:val="3"/>
          <w:wAfter w:w="2076" w:type="dxa"/>
          <w:trHeight w:val="585"/>
        </w:trPr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C0" w:rsidRDefault="007D34C0" w:rsidP="00B155C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4C0" w:rsidRDefault="007D34C0" w:rsidP="00B155C0">
            <w:pPr>
              <w:widowControl/>
              <w:spacing w:line="0" w:lineRule="atLeas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4C0" w:rsidRDefault="007D34C0" w:rsidP="00B155C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4C0" w:rsidRDefault="007D34C0" w:rsidP="00B155C0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C0" w:rsidRDefault="007D34C0" w:rsidP="00B155C0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D34C0" w:rsidTr="00B155C0">
        <w:trPr>
          <w:gridAfter w:val="3"/>
          <w:wAfter w:w="2076" w:type="dxa"/>
          <w:trHeight w:val="626"/>
        </w:trPr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C0" w:rsidRDefault="007D34C0" w:rsidP="00B155C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第一学历、学位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4C0" w:rsidRDefault="007D34C0" w:rsidP="00B155C0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4C0" w:rsidRDefault="007D34C0" w:rsidP="00B155C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1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4C0" w:rsidRDefault="007D34C0" w:rsidP="00B155C0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C0" w:rsidRDefault="007D34C0" w:rsidP="00B155C0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D34C0" w:rsidTr="00B155C0">
        <w:trPr>
          <w:gridAfter w:val="3"/>
          <w:wAfter w:w="2076" w:type="dxa"/>
          <w:trHeight w:val="587"/>
        </w:trPr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C0" w:rsidRDefault="007D34C0" w:rsidP="00B155C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最高学历、学位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4C0" w:rsidRDefault="007D34C0" w:rsidP="00B155C0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4C0" w:rsidRDefault="007D34C0" w:rsidP="00B155C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1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4C0" w:rsidRDefault="007D34C0" w:rsidP="00B155C0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C0" w:rsidRDefault="007D34C0" w:rsidP="00B155C0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D34C0" w:rsidTr="00B155C0">
        <w:trPr>
          <w:gridAfter w:val="3"/>
          <w:wAfter w:w="2076" w:type="dxa"/>
          <w:trHeight w:val="570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C0" w:rsidRDefault="007D34C0" w:rsidP="00B155C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C0" w:rsidRDefault="007D34C0" w:rsidP="00B155C0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4C0" w:rsidRDefault="007D34C0" w:rsidP="00B155C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报考专业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及岗位</w:t>
            </w:r>
          </w:p>
        </w:tc>
        <w:tc>
          <w:tcPr>
            <w:tcW w:w="40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4C0" w:rsidRDefault="007D34C0" w:rsidP="00B155C0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D34C0" w:rsidTr="00B155C0">
        <w:trPr>
          <w:gridAfter w:val="3"/>
          <w:wAfter w:w="2076" w:type="dxa"/>
          <w:trHeight w:val="682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C0" w:rsidRDefault="007D34C0" w:rsidP="00B155C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取得职称或资格证书名称及编号</w:t>
            </w:r>
          </w:p>
        </w:tc>
        <w:tc>
          <w:tcPr>
            <w:tcW w:w="81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page" w:tblpX="1441" w:tblpY="-583"/>
              <w:tblOverlap w:val="never"/>
              <w:tblW w:w="765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610"/>
              <w:gridCol w:w="1575"/>
              <w:gridCol w:w="3465"/>
            </w:tblGrid>
            <w:tr w:rsidR="007D34C0" w:rsidTr="00B155C0">
              <w:trPr>
                <w:trHeight w:val="584"/>
              </w:trPr>
              <w:tc>
                <w:tcPr>
                  <w:tcW w:w="2610" w:type="dxa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7D34C0" w:rsidRDefault="007D34C0" w:rsidP="00B155C0">
                  <w:pPr>
                    <w:spacing w:line="0" w:lineRule="atLeas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7D34C0" w:rsidRDefault="007D34C0" w:rsidP="00B155C0">
                  <w:pPr>
                    <w:spacing w:line="0" w:lineRule="atLeas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是否有不得报考情形</w:t>
                  </w:r>
                </w:p>
              </w:tc>
              <w:tc>
                <w:tcPr>
                  <w:tcW w:w="3465" w:type="dxa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7D34C0" w:rsidRDefault="007D34C0" w:rsidP="00B155C0">
                  <w:pPr>
                    <w:spacing w:line="0" w:lineRule="atLeas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有（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）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无（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）</w:t>
                  </w:r>
                </w:p>
              </w:tc>
            </w:tr>
          </w:tbl>
          <w:p w:rsidR="007D34C0" w:rsidRDefault="007D34C0" w:rsidP="00B155C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D34C0" w:rsidTr="00B155C0">
        <w:trPr>
          <w:gridAfter w:val="3"/>
          <w:wAfter w:w="2076" w:type="dxa"/>
          <w:trHeight w:val="525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C0" w:rsidRDefault="007D34C0" w:rsidP="00B155C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4C0" w:rsidRDefault="007D34C0" w:rsidP="00B155C0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4C0" w:rsidRDefault="007D34C0" w:rsidP="00B155C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40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4C0" w:rsidRDefault="007D34C0" w:rsidP="00B155C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D34C0" w:rsidTr="00B155C0">
        <w:trPr>
          <w:gridAfter w:val="3"/>
          <w:wAfter w:w="2076" w:type="dxa"/>
          <w:trHeight w:val="705"/>
        </w:trPr>
        <w:tc>
          <w:tcPr>
            <w:tcW w:w="1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C0" w:rsidRDefault="007D34C0" w:rsidP="00B155C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主要简历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（从上高中填起，尤其是上大学起始时间、院校、专业、学历及毕业后工作情况填写要详细完整）</w:t>
            </w:r>
          </w:p>
        </w:tc>
        <w:tc>
          <w:tcPr>
            <w:tcW w:w="819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C0" w:rsidRDefault="007D34C0" w:rsidP="00B155C0">
            <w:pPr>
              <w:widowControl/>
              <w:spacing w:line="0" w:lineRule="atLeas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D34C0" w:rsidTr="00B155C0">
        <w:trPr>
          <w:gridAfter w:val="3"/>
          <w:wAfter w:w="2076" w:type="dxa"/>
          <w:trHeight w:val="1060"/>
        </w:trPr>
        <w:tc>
          <w:tcPr>
            <w:tcW w:w="1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C0" w:rsidRDefault="007D34C0" w:rsidP="00B155C0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C0" w:rsidRDefault="007D34C0" w:rsidP="00B155C0">
            <w:pPr>
              <w:widowControl/>
              <w:spacing w:line="0" w:lineRule="atLeas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7D34C0" w:rsidTr="00B155C0">
        <w:trPr>
          <w:gridAfter w:val="3"/>
          <w:wAfter w:w="2076" w:type="dxa"/>
          <w:trHeight w:val="90"/>
        </w:trPr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C0" w:rsidRDefault="007D34C0" w:rsidP="00B155C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受过何种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奖励或处分</w:t>
            </w:r>
          </w:p>
        </w:tc>
        <w:tc>
          <w:tcPr>
            <w:tcW w:w="81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4C0" w:rsidRDefault="007D34C0" w:rsidP="00B155C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D34C0" w:rsidTr="00B155C0">
        <w:trPr>
          <w:gridAfter w:val="3"/>
          <w:wAfter w:w="2076" w:type="dxa"/>
          <w:trHeight w:val="90"/>
        </w:trPr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C0" w:rsidRDefault="007D34C0" w:rsidP="00B155C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报名人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声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明</w:t>
            </w:r>
          </w:p>
        </w:tc>
        <w:tc>
          <w:tcPr>
            <w:tcW w:w="81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4C0" w:rsidRDefault="007D34C0" w:rsidP="00B155C0">
            <w:pPr>
              <w:widowControl/>
              <w:spacing w:line="0" w:lineRule="atLeas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t>本人郑重承诺：本人提交和填写的信息资料真实、准确、完整，经与所报岗位报考资格条件核实，确认本人符合该岗位的报考资格条件，无不得报考情形。如本人不符合考试报名条件进行了报名或在报名表中有漏填、误填、隐瞒，将无条件服从有关部门做出的考试成绩无效、不能进入聘用程序及不予聘用等决定，由此而产生的一切后果由本人承担。</w:t>
            </w:r>
            <w:r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  <w:br/>
            </w:r>
            <w:r>
              <w:rPr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t>报名人签字：</w:t>
            </w:r>
          </w:p>
        </w:tc>
      </w:tr>
      <w:tr w:rsidR="007D34C0" w:rsidTr="00B155C0">
        <w:trPr>
          <w:gridAfter w:val="3"/>
          <w:wAfter w:w="2076" w:type="dxa"/>
          <w:trHeight w:val="415"/>
        </w:trPr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C0" w:rsidRDefault="007D34C0" w:rsidP="00B155C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资格审查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意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见</w:t>
            </w:r>
          </w:p>
        </w:tc>
        <w:tc>
          <w:tcPr>
            <w:tcW w:w="81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4C0" w:rsidRDefault="007D34C0" w:rsidP="00B155C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br/>
              <w:t xml:space="preserve">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审查人签字：</w:t>
            </w:r>
          </w:p>
        </w:tc>
      </w:tr>
      <w:tr w:rsidR="007D34C0" w:rsidTr="007D34C0">
        <w:trPr>
          <w:gridAfter w:val="3"/>
          <w:wAfter w:w="2076" w:type="dxa"/>
          <w:trHeight w:val="714"/>
        </w:trPr>
        <w:tc>
          <w:tcPr>
            <w:tcW w:w="957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4C0" w:rsidRDefault="007D34C0" w:rsidP="00B155C0">
            <w:pPr>
              <w:widowControl/>
              <w:spacing w:line="0" w:lineRule="atLeast"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7D34C0" w:rsidRDefault="007D34C0" w:rsidP="00B155C0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注：取得职称或资格证书名称及编号为：职称证、资格证、等岗位要求的证件名称及编号。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4C0" w:rsidRDefault="007D34C0" w:rsidP="00B155C0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</w:tbl>
    <w:p w:rsidR="00197080" w:rsidRPr="007D34C0" w:rsidRDefault="00197080" w:rsidP="007D34C0"/>
    <w:sectPr w:rsidR="00197080" w:rsidRPr="007D34C0" w:rsidSect="007D34C0">
      <w:headerReference w:type="default" r:id="rId6"/>
      <w:footerReference w:type="even" r:id="rId7"/>
      <w:footerReference w:type="default" r:id="rId8"/>
      <w:pgSz w:w="11906" w:h="16838"/>
      <w:pgMar w:top="1560" w:right="1474" w:bottom="1560" w:left="147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080" w:rsidRDefault="00197080" w:rsidP="007D34C0">
      <w:r>
        <w:separator/>
      </w:r>
    </w:p>
  </w:endnote>
  <w:endnote w:type="continuationSeparator" w:id="1">
    <w:p w:rsidR="00197080" w:rsidRDefault="00197080" w:rsidP="007D3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97080">
    <w:pPr>
      <w:pStyle w:val="a4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151388">
      <w:rPr>
        <w:rFonts w:ascii="宋体" w:hAnsi="宋体"/>
        <w:noProof/>
        <w:sz w:val="28"/>
        <w:szCs w:val="28"/>
        <w:lang w:val="zh-CN" w:eastAsia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-</w:t>
    </w:r>
  </w:p>
  <w:p w:rsidR="00000000" w:rsidRDefault="0019708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97080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7D34C0" w:rsidRPr="007D34C0">
      <w:rPr>
        <w:rFonts w:ascii="宋体" w:hAnsi="宋体"/>
        <w:noProof/>
        <w:sz w:val="28"/>
        <w:szCs w:val="28"/>
        <w:lang w:val="zh-CN" w:eastAsia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  <w:p w:rsidR="00000000" w:rsidRDefault="0019708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080" w:rsidRDefault="00197080" w:rsidP="007D34C0">
      <w:r>
        <w:separator/>
      </w:r>
    </w:p>
  </w:footnote>
  <w:footnote w:type="continuationSeparator" w:id="1">
    <w:p w:rsidR="00197080" w:rsidRDefault="00197080" w:rsidP="007D3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9708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4C0"/>
    <w:rsid w:val="00197080"/>
    <w:rsid w:val="007D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D3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34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34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34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>china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2022-11-30T07:54:00Z</dcterms:created>
  <dcterms:modified xsi:type="dcterms:W3CDTF">2022-11-30T07:55:00Z</dcterms:modified>
</cp:coreProperties>
</file>